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A740" w14:textId="77777777" w:rsidR="00900FB5" w:rsidRDefault="00773EF5"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LICEUL TEHNOLOGIC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“MIHAI VITEAZU” VULCAN          </w:t>
      </w:r>
    </w:p>
    <w:p w14:paraId="22E812A6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Loc.Vulcan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- Jud. Hunedoara</w:t>
      </w:r>
      <w:r>
        <w:rPr>
          <w:rFonts w:ascii="Times New Roman" w:hAnsi="Times New Roman"/>
          <w:sz w:val="24"/>
          <w:szCs w:val="24"/>
        </w:rPr>
        <w:t xml:space="preserve">                                          ______________________________</w:t>
      </w:r>
    </w:p>
    <w:p w14:paraId="3C204053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Str. Nicolae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Titulescu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nr.43             </w:t>
      </w:r>
      <w:r>
        <w:rPr>
          <w:rFonts w:ascii="Times New Roman" w:hAnsi="Times New Roman"/>
          <w:sz w:val="24"/>
          <w:szCs w:val="24"/>
        </w:rPr>
        <w:t xml:space="preserve">                               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</w:t>
      </w:r>
    </w:p>
    <w:p w14:paraId="3C5077B6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Tel./fax.0254/570525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</w:t>
      </w:r>
    </w:p>
    <w:p w14:paraId="760D467F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Nr.____________________________</w:t>
      </w:r>
    </w:p>
    <w:p w14:paraId="76567DFB" w14:textId="77777777" w:rsidR="00900FB5" w:rsidRDefault="00773EF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</w:p>
    <w:p w14:paraId="6F2BEC29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 w14:paraId="030FC2FB" w14:textId="77777777" w:rsidR="00900FB5" w:rsidRDefault="00773EF5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ACORD DE PARTENERIAT</w:t>
      </w:r>
    </w:p>
    <w:p w14:paraId="0EB7C1D2" w14:textId="77777777" w:rsidR="00900FB5" w:rsidRDefault="00900FB5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A935654" w14:textId="77777777" w:rsidR="00900FB5" w:rsidRDefault="00773EF5">
      <w:pPr>
        <w:spacing w:line="240" w:lineRule="auto"/>
        <w:ind w:firstLine="2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Încheiat </w:t>
      </w:r>
      <w:proofErr w:type="spellStart"/>
      <w:r>
        <w:rPr>
          <w:rFonts w:ascii="Times New Roman" w:hAnsi="Times New Roman"/>
          <w:sz w:val="24"/>
          <w:szCs w:val="24"/>
        </w:rPr>
        <w:t>astazi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, între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14:paraId="4163B878" w14:textId="77777777" w:rsidR="00900FB5" w:rsidRDefault="00773EF5">
      <w:pPr>
        <w:pStyle w:val="Listparagraf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LICEUL TEHNOLOGIC “MIHAI VITEAZU”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VULCAN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Loc.Vulcan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- Jud. Hunedoara, Str. Nicolae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Titulescu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nr.43, cod postal 336200, tel./fax.0254/570525, e-mail: </w:t>
      </w:r>
      <w:hyperlink r:id="rId7" w:history="1">
        <w:r>
          <w:rPr>
            <w:rStyle w:val="Hyperlink"/>
            <w:rFonts w:ascii="Times New Roman" w:hAnsi="Times New Roman"/>
            <w:sz w:val="24"/>
            <w:szCs w:val="24"/>
            <w:lang w:val="en-US"/>
          </w:rPr>
          <w:t>liceul_vulcan@yahoo.com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, http://mihaiviteazuvulcan.ro.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Reprezentant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legal director</w:t>
      </w:r>
      <w:r>
        <w:rPr>
          <w:rFonts w:ascii="Times New Roman" w:hAnsi="Times New Roman"/>
          <w:sz w:val="24"/>
          <w:szCs w:val="24"/>
        </w:rPr>
        <w:t xml:space="preserve"> prof.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Sandu Dumitru și</w:t>
      </w:r>
    </w:p>
    <w:p w14:paraId="29A8B946" w14:textId="77777777" w:rsidR="00900FB5" w:rsidRDefault="00773EF5">
      <w:pPr>
        <w:pStyle w:val="Listparagraf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</w:t>
      </w:r>
    </w:p>
    <w:p w14:paraId="48D87890" w14:textId="49A2CD6C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 xml:space="preserve">2 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Prezentul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acord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 are </w:t>
      </w:r>
      <w:r>
        <w:rPr>
          <w:rFonts w:ascii="Times New Roman" w:hAnsi="Times New Roman"/>
          <w:sz w:val="24"/>
          <w:szCs w:val="24"/>
        </w:rPr>
        <w:t xml:space="preserve">în vedere derularea proiectului intitulat: „ECO </w:t>
      </w:r>
      <w:proofErr w:type="spellStart"/>
      <w:r>
        <w:rPr>
          <w:rFonts w:ascii="Times New Roman" w:hAnsi="Times New Roman"/>
          <w:sz w:val="24"/>
          <w:szCs w:val="24"/>
        </w:rPr>
        <w:t>FASHION”ed.a</w:t>
      </w:r>
      <w:proofErr w:type="spellEnd"/>
      <w:r>
        <w:rPr>
          <w:rFonts w:ascii="Times New Roman" w:hAnsi="Times New Roman"/>
          <w:sz w:val="24"/>
          <w:szCs w:val="24"/>
        </w:rPr>
        <w:t xml:space="preserve"> VI</w:t>
      </w:r>
      <w:r w:rsidR="00731FB7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-a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având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ca scop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formarea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comportamentului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ecologic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stimularea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motivatiei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protec</w:t>
      </w:r>
      <w:proofErr w:type="spellEnd"/>
      <w:r>
        <w:rPr>
          <w:rFonts w:ascii="Times New Roman" w:hAnsi="Times New Roman"/>
          <w:sz w:val="24"/>
          <w:szCs w:val="24"/>
        </w:rPr>
        <w:t>ț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naturii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</w:p>
    <w:p w14:paraId="339606C1" w14:textId="3AA4D2FD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 xml:space="preserve">3 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Durata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proiectului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6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luni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ianuarie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/>
          <w:sz w:val="24"/>
          <w:szCs w:val="24"/>
        </w:rPr>
        <w:t>iunie</w:t>
      </w:r>
      <w:r>
        <w:rPr>
          <w:rFonts w:ascii="Times New Roman" w:hAnsi="Times New Roman"/>
          <w:sz w:val="24"/>
          <w:szCs w:val="24"/>
          <w:lang w:val="en-US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731FB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1D8DD6CF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Art.4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Obligatiile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p</w:t>
      </w:r>
      <w:proofErr w:type="spellStart"/>
      <w:r>
        <w:rPr>
          <w:rFonts w:ascii="Times New Roman" w:hAnsi="Times New Roman"/>
          <w:sz w:val="24"/>
          <w:szCs w:val="24"/>
        </w:rPr>
        <w:t>ărților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 prezentarea</w:t>
      </w:r>
      <w:proofErr w:type="gramEnd"/>
      <w:r>
        <w:rPr>
          <w:rFonts w:ascii="Times New Roman" w:hAnsi="Times New Roman"/>
          <w:sz w:val="24"/>
          <w:szCs w:val="24"/>
        </w:rPr>
        <w:t xml:space="preserve"> responsabilităților concrete pentru fiecare partener și a obligațiilor comune)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</w:p>
    <w:p w14:paraId="65767B9E" w14:textId="77777777" w:rsidR="00900FB5" w:rsidRDefault="00773EF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INSTITUȚIA ORGANIZATOARE – se obligă:</w:t>
      </w:r>
    </w:p>
    <w:p w14:paraId="0D7153FD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asigure popularizarea proiectului atât în cadrul școlii cât și la nivelul școlilor partenere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4FAFC07D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 w14:paraId="2478625D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respecte și să asigure respectarea regulamentului de organizare și desfășurare a proiectului;</w:t>
      </w:r>
    </w:p>
    <w:p w14:paraId="3962534A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Organizarea unei expoziții cu lucrările premiate la concurs și unei parade finale cu toate modelele prezentate în cadrul concursului;</w:t>
      </w:r>
    </w:p>
    <w:p w14:paraId="0C221EFE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Realizarea unui portofoliu al activității, cuprinzând materialele prezentate în timpul concursului (DVD );</w:t>
      </w:r>
    </w:p>
    <w:p w14:paraId="140BB956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Ilustrarea activității prin fotografii digitale și </w:t>
      </w:r>
      <w:proofErr w:type="spellStart"/>
      <w:r>
        <w:rPr>
          <w:rFonts w:ascii="Times New Roman" w:hAnsi="Times New Roman"/>
          <w:sz w:val="24"/>
          <w:szCs w:val="24"/>
        </w:rPr>
        <w:t>filmari</w:t>
      </w:r>
      <w:proofErr w:type="spellEnd"/>
      <w:r>
        <w:rPr>
          <w:rFonts w:ascii="Times New Roman" w:hAnsi="Times New Roman"/>
          <w:sz w:val="24"/>
          <w:szCs w:val="24"/>
        </w:rPr>
        <w:t xml:space="preserve"> din timpul </w:t>
      </w:r>
      <w:proofErr w:type="spellStart"/>
      <w:r>
        <w:rPr>
          <w:rFonts w:ascii="Times New Roman" w:hAnsi="Times New Roman"/>
          <w:sz w:val="24"/>
          <w:szCs w:val="24"/>
        </w:rPr>
        <w:t>desfașurarii</w:t>
      </w:r>
      <w:proofErr w:type="spellEnd"/>
      <w:r>
        <w:rPr>
          <w:rFonts w:ascii="Times New Roman" w:hAnsi="Times New Roman"/>
          <w:sz w:val="24"/>
          <w:szCs w:val="24"/>
        </w:rPr>
        <w:t xml:space="preserve"> concursului și postarea pe site-ul școlii;</w:t>
      </w:r>
    </w:p>
    <w:p w14:paraId="20D1E186" w14:textId="369ADFDF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Eliberarea diplomelor pentru elevii premiați/participanți, pentru profesorii coordonatori, precum și celor implicați în implementarea proiectului (până în 31 iulie 202</w:t>
      </w:r>
      <w:r w:rsidR="00731FB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);</w:t>
      </w:r>
    </w:p>
    <w:p w14:paraId="2EC59DE2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Întocmirea raportului de evaluare finală a activității.</w:t>
      </w:r>
    </w:p>
    <w:p w14:paraId="6E46B686" w14:textId="77777777" w:rsidR="00900FB5" w:rsidRDefault="00900FB5">
      <w:pPr>
        <w:pStyle w:val="Listparagraf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9D52133" w14:textId="77777777" w:rsidR="00900FB5" w:rsidRDefault="00773EF5">
      <w:pPr>
        <w:pStyle w:val="Listparagraf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INSTITUȚIILE PARTENERE – se obligă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14:paraId="7067785E" w14:textId="77777777" w:rsidR="00900FB5" w:rsidRDefault="00900FB5">
      <w:pPr>
        <w:pStyle w:val="Listparagraf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C819BFE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lastRenderedPageBreak/>
        <w:t>Să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popularizeze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rândul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elevilor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cadrelor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didactice</w:t>
      </w:r>
      <w:proofErr w:type="spellEnd"/>
    </w:p>
    <w:p w14:paraId="234A4434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</w:rPr>
        <w:t>ă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asigure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participarea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elevilor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la concurs</w:t>
      </w:r>
    </w:p>
    <w:p w14:paraId="73274C10" w14:textId="77777777" w:rsidR="00900FB5" w:rsidRDefault="00773EF5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 w14:paraId="459E0576" w14:textId="6A6D398C" w:rsidR="00900FB5" w:rsidRDefault="00773EF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5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Încetarea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acordului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iu</w:t>
      </w:r>
      <w:r>
        <w:rPr>
          <w:rFonts w:ascii="Times New Roman" w:hAnsi="Times New Roman"/>
          <w:sz w:val="24"/>
          <w:szCs w:val="24"/>
        </w:rPr>
        <w:t>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731FB7">
        <w:rPr>
          <w:rFonts w:ascii="Times New Roman" w:hAnsi="Times New Roman"/>
          <w:sz w:val="24"/>
          <w:szCs w:val="24"/>
        </w:rPr>
        <w:t>6</w:t>
      </w:r>
    </w:p>
    <w:p w14:paraId="5A445F40" w14:textId="77777777" w:rsidR="00900FB5" w:rsidRDefault="00773EF5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6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Dispoziții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finale</w:t>
      </w:r>
    </w:p>
    <w:p w14:paraId="0C06FCDC" w14:textId="77777777" w:rsidR="00900FB5" w:rsidRDefault="00773EF5">
      <w:pPr>
        <w:pStyle w:val="Listparagraf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Părțile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garantează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reprezentanții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numiți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căror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semnături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apar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au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fost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investiți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la data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executării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prezentului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contract, cu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toate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puterile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legale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semna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executa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prezentul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Acord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Parteneriat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</w:p>
    <w:p w14:paraId="031F38E6" w14:textId="77777777" w:rsidR="00900FB5" w:rsidRDefault="00773EF5">
      <w:pPr>
        <w:pStyle w:val="Listparagraf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Partenerii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implementa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conformitate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termenele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proiect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14:paraId="5FD69323" w14:textId="77777777" w:rsidR="00900FB5" w:rsidRDefault="00900FB5">
      <w:pPr>
        <w:pStyle w:val="Listparagraf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45D79FC6" w14:textId="77777777" w:rsidR="00900FB5" w:rsidRDefault="00773EF5">
      <w:pPr>
        <w:pStyle w:val="Listparagraf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Instituția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organizatoare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      </w:t>
      </w:r>
    </w:p>
    <w:p w14:paraId="7C195BA6" w14:textId="77777777" w:rsidR="00900FB5" w:rsidRDefault="00773EF5">
      <w:pPr>
        <w:pStyle w:val="Listparagraf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</w:t>
      </w:r>
    </w:p>
    <w:p w14:paraId="73DDDEA5" w14:textId="77777777" w:rsidR="00900FB5" w:rsidRDefault="00773EF5">
      <w:pPr>
        <w:pStyle w:val="Listparagraf"/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LICEUL TEHNOLOGIC</w:t>
      </w:r>
      <w:r>
        <w:rPr>
          <w:rFonts w:ascii="Times New Roman" w:hAnsi="Times New Roman"/>
          <w:sz w:val="24"/>
          <w:szCs w:val="24"/>
          <w:lang w:val="en-US"/>
        </w:rPr>
        <w:t xml:space="preserve"> “MIHAI VITEAZU” VULCAN                                                                       </w:t>
      </w:r>
    </w:p>
    <w:p w14:paraId="21B35D26" w14:textId="77777777" w:rsidR="00900FB5" w:rsidRDefault="00773EF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Dir</w:t>
      </w:r>
      <w:proofErr w:type="spellStart"/>
      <w:r>
        <w:rPr>
          <w:rFonts w:ascii="Times New Roman" w:hAnsi="Times New Roman"/>
          <w:sz w:val="24"/>
          <w:szCs w:val="24"/>
        </w:rPr>
        <w:t>ector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7909425C" w14:textId="77777777" w:rsidR="00900FB5" w:rsidRDefault="00773EF5">
      <w:pPr>
        <w:spacing w:line="240" w:lineRule="auto"/>
        <w:ind w:firstLineChars="550" w:firstLine="13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Prof.</w:t>
      </w:r>
      <w:r>
        <w:rPr>
          <w:rFonts w:ascii="Times New Roman" w:hAnsi="Times New Roman"/>
          <w:sz w:val="24"/>
          <w:szCs w:val="24"/>
        </w:rPr>
        <w:t>Sandu Dumitru</w:t>
      </w:r>
    </w:p>
    <w:p w14:paraId="7343AF2A" w14:textId="77777777" w:rsidR="00900FB5" w:rsidRDefault="00900FB5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06A3E642" w14:textId="77777777" w:rsidR="00900FB5" w:rsidRDefault="00900FB5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58C5192A" w14:textId="77777777" w:rsidR="00900FB5" w:rsidRDefault="00773EF5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</w:t>
      </w:r>
    </w:p>
    <w:p w14:paraId="1C633A06" w14:textId="77777777" w:rsidR="00900FB5" w:rsidRDefault="00773EF5">
      <w:pPr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Instituția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parteneră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adresă, date contact, reprezentant legal)</w:t>
      </w:r>
    </w:p>
    <w:p w14:paraId="25B5C2E3" w14:textId="77777777" w:rsidR="00900FB5" w:rsidRDefault="00773EF5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02359D" w14:textId="77777777" w:rsidR="00900FB5" w:rsidRDefault="00773EF5">
      <w:pPr>
        <w:spacing w:line="240" w:lineRule="auto"/>
      </w:pPr>
      <w: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 xml:space="preserve">       Director,</w:t>
      </w:r>
    </w:p>
    <w:sectPr w:rsidR="00900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085F4" w14:textId="77777777" w:rsidR="00702FEC" w:rsidRDefault="00702FEC">
      <w:pPr>
        <w:spacing w:line="240" w:lineRule="auto"/>
      </w:pPr>
      <w:r>
        <w:separator/>
      </w:r>
    </w:p>
  </w:endnote>
  <w:endnote w:type="continuationSeparator" w:id="0">
    <w:p w14:paraId="21A8443D" w14:textId="77777777" w:rsidR="00702FEC" w:rsidRDefault="00702F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C013F" w14:textId="77777777" w:rsidR="00702FEC" w:rsidRDefault="00702FEC">
      <w:pPr>
        <w:spacing w:after="0"/>
      </w:pPr>
      <w:r>
        <w:separator/>
      </w:r>
    </w:p>
  </w:footnote>
  <w:footnote w:type="continuationSeparator" w:id="0">
    <w:p w14:paraId="4D18614D" w14:textId="77777777" w:rsidR="00702FEC" w:rsidRDefault="00702F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B0835"/>
    <w:multiLevelType w:val="multilevel"/>
    <w:tmpl w:val="1A3B0835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875" w:hanging="360"/>
      </w:pPr>
    </w:lvl>
    <w:lvl w:ilvl="2">
      <w:start w:val="1"/>
      <w:numFmt w:val="lowerRoman"/>
      <w:lvlText w:val="%3."/>
      <w:lvlJc w:val="right"/>
      <w:pPr>
        <w:ind w:left="2595" w:hanging="180"/>
      </w:pPr>
    </w:lvl>
    <w:lvl w:ilvl="3">
      <w:start w:val="1"/>
      <w:numFmt w:val="decimal"/>
      <w:lvlText w:val="%4."/>
      <w:lvlJc w:val="left"/>
      <w:pPr>
        <w:ind w:left="3315" w:hanging="360"/>
      </w:pPr>
    </w:lvl>
    <w:lvl w:ilvl="4">
      <w:start w:val="1"/>
      <w:numFmt w:val="lowerLetter"/>
      <w:lvlText w:val="%5."/>
      <w:lvlJc w:val="left"/>
      <w:pPr>
        <w:ind w:left="4035" w:hanging="360"/>
      </w:pPr>
    </w:lvl>
    <w:lvl w:ilvl="5">
      <w:start w:val="1"/>
      <w:numFmt w:val="lowerRoman"/>
      <w:lvlText w:val="%6."/>
      <w:lvlJc w:val="right"/>
      <w:pPr>
        <w:ind w:left="4755" w:hanging="180"/>
      </w:pPr>
    </w:lvl>
    <w:lvl w:ilvl="6">
      <w:start w:val="1"/>
      <w:numFmt w:val="decimal"/>
      <w:lvlText w:val="%7."/>
      <w:lvlJc w:val="left"/>
      <w:pPr>
        <w:ind w:left="5475" w:hanging="360"/>
      </w:pPr>
    </w:lvl>
    <w:lvl w:ilvl="7">
      <w:start w:val="1"/>
      <w:numFmt w:val="lowerLetter"/>
      <w:lvlText w:val="%8."/>
      <w:lvlJc w:val="left"/>
      <w:pPr>
        <w:ind w:left="6195" w:hanging="360"/>
      </w:pPr>
    </w:lvl>
    <w:lvl w:ilvl="8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FFB7569"/>
    <w:multiLevelType w:val="multilevel"/>
    <w:tmpl w:val="5FFB7569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E73"/>
    <w:rsid w:val="001A6ECD"/>
    <w:rsid w:val="00702FEC"/>
    <w:rsid w:val="00720F55"/>
    <w:rsid w:val="00731FB7"/>
    <w:rsid w:val="00773EF5"/>
    <w:rsid w:val="0088492D"/>
    <w:rsid w:val="008878C0"/>
    <w:rsid w:val="00900FB5"/>
    <w:rsid w:val="00B25E73"/>
    <w:rsid w:val="00CE2D46"/>
    <w:rsid w:val="20C03FDF"/>
    <w:rsid w:val="2F2B1D1D"/>
    <w:rsid w:val="2F56373B"/>
    <w:rsid w:val="303E0365"/>
    <w:rsid w:val="3F09146D"/>
    <w:rsid w:val="48D51565"/>
    <w:rsid w:val="4A27052C"/>
    <w:rsid w:val="61B8515C"/>
    <w:rsid w:val="686C0638"/>
    <w:rsid w:val="6DD013CD"/>
    <w:rsid w:val="74F12776"/>
    <w:rsid w:val="7DEB4E19"/>
    <w:rsid w:val="7F54410E"/>
    <w:rsid w:val="7FD3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0647"/>
  <w15:docId w15:val="{D448424E-D2FE-4952-BAE5-05DA2DCD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qFormat/>
    <w:rPr>
      <w:color w:val="0563C1"/>
      <w:u w:val="single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BIBLIOTECA</cp:lastModifiedBy>
  <cp:revision>2</cp:revision>
  <dcterms:created xsi:type="dcterms:W3CDTF">2026-04-27T07:05:00Z</dcterms:created>
  <dcterms:modified xsi:type="dcterms:W3CDTF">2026-04-27T07:05:00Z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7154AED9817C45E89D61C61C21453EED</vt:lpwstr>
  </property>
</Properties>
</file>